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E03" w:rsidRPr="00791E03" w:rsidRDefault="00791E03" w:rsidP="00791E03">
      <w:pPr>
        <w:pStyle w:val="Default"/>
        <w:rPr>
          <w:rFonts w:ascii="NTCursive" w:hAnsi="NTCursive"/>
          <w:color w:val="auto"/>
          <w:sz w:val="96"/>
        </w:rPr>
      </w:pPr>
      <w:bookmarkStart w:id="0" w:name="_GoBack"/>
      <w:bookmarkEnd w:id="0"/>
      <w:r w:rsidRPr="00791E03">
        <w:rPr>
          <w:rFonts w:ascii="NTCursive" w:hAnsi="NTCursive"/>
          <w:color w:val="auto"/>
          <w:sz w:val="96"/>
        </w:rPr>
        <w:t>Year 5 and 6 Spelling List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accommodate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accompany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according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achieve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aggressive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amateur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ancient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apparent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appreciate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attached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available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average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awkward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bargain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bruise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category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cemetery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committee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communicate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community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competition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lastRenderedPageBreak/>
        <w:t xml:space="preserve">conscience*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conscious*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controversy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convenience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correspond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criticise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curiosity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definite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desperate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determined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develop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dictionary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disastrous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embarrass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environment </w:t>
      </w:r>
    </w:p>
    <w:p w:rsid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equip </w:t>
      </w:r>
    </w:p>
    <w:p w:rsid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>
        <w:rPr>
          <w:rFonts w:ascii="NTPreCursivekDotted" w:hAnsi="NTPreCursivekDotted"/>
          <w:color w:val="auto"/>
          <w:sz w:val="72"/>
          <w:u w:val="single"/>
        </w:rPr>
        <w:t>equipped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>
        <w:rPr>
          <w:rFonts w:ascii="NTPreCursivekDotted" w:hAnsi="NTPreCursivekDotted"/>
          <w:color w:val="auto"/>
          <w:sz w:val="72"/>
          <w:u w:val="single"/>
        </w:rPr>
        <w:t>equipment</w:t>
      </w: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especially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exaggerate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excellent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existence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explanation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familiar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lastRenderedPageBreak/>
        <w:t xml:space="preserve">foreign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forty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frequently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government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guarantee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harass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hindrance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identity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>immediate(</w:t>
      </w:r>
      <w:proofErr w:type="spellStart"/>
      <w:r w:rsidRPr="00791E03">
        <w:rPr>
          <w:rFonts w:ascii="NTPreCursivekDotted" w:hAnsi="NTPreCursivekDotted"/>
          <w:color w:val="auto"/>
          <w:sz w:val="72"/>
          <w:u w:val="single"/>
        </w:rPr>
        <w:t>ly</w:t>
      </w:r>
      <w:proofErr w:type="spellEnd"/>
      <w:r w:rsidRPr="00791E03">
        <w:rPr>
          <w:rFonts w:ascii="NTPreCursivekDotted" w:hAnsi="NTPreCursivekDotted"/>
          <w:color w:val="auto"/>
          <w:sz w:val="72"/>
          <w:u w:val="single"/>
        </w:rPr>
        <w:t xml:space="preserve">)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individual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interfere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interrupt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language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leisure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lightning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marvellous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mischievous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muscle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necessary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neighbour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nuisance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occupy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occur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color w:val="auto"/>
          <w:sz w:val="72"/>
          <w:u w:val="single"/>
        </w:rPr>
      </w:pPr>
      <w:r w:rsidRPr="00791E03">
        <w:rPr>
          <w:rFonts w:ascii="NTPreCursivekDotted" w:hAnsi="NTPreCursivekDotted"/>
          <w:color w:val="auto"/>
          <w:sz w:val="72"/>
          <w:u w:val="single"/>
        </w:rPr>
        <w:t xml:space="preserve">opportunity </w:t>
      </w:r>
    </w:p>
    <w:p w:rsidR="00551540" w:rsidRPr="00791E03" w:rsidRDefault="00791E03" w:rsidP="00791E03">
      <w:pPr>
        <w:rPr>
          <w:rFonts w:ascii="NTPreCursivekDotted" w:hAnsi="NTPreCursivekDotted"/>
          <w:sz w:val="72"/>
          <w:szCs w:val="24"/>
          <w:u w:val="single"/>
        </w:rPr>
      </w:pPr>
      <w:r w:rsidRPr="00791E03">
        <w:rPr>
          <w:rFonts w:ascii="NTPreCursivekDotted" w:hAnsi="NTPreCursivekDotted"/>
          <w:sz w:val="72"/>
          <w:szCs w:val="24"/>
          <w:u w:val="single"/>
        </w:rPr>
        <w:lastRenderedPageBreak/>
        <w:t>parliament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persuade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physical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prejudice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privilege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profession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programme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pronunciation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queue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recognise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recommend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relevant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restaurant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rhyme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rhythm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sacrifice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secretary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shoulder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signature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>sincere(</w:t>
      </w:r>
      <w:proofErr w:type="spellStart"/>
      <w:r w:rsidRPr="00791E03">
        <w:rPr>
          <w:rFonts w:ascii="NTPreCursivekDotted" w:hAnsi="NTPreCursivekDotted"/>
          <w:sz w:val="72"/>
          <w:u w:val="single"/>
        </w:rPr>
        <w:t>ly</w:t>
      </w:r>
      <w:proofErr w:type="spellEnd"/>
      <w:r w:rsidRPr="00791E03">
        <w:rPr>
          <w:rFonts w:ascii="NTPreCursivekDotted" w:hAnsi="NTPreCursivekDotted"/>
          <w:sz w:val="72"/>
          <w:u w:val="single"/>
        </w:rPr>
        <w:t xml:space="preserve">)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soldier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stomach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sufficient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suggest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lastRenderedPageBreak/>
        <w:t xml:space="preserve">symbol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system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temperature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thorough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twelfth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variety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vegetable </w:t>
      </w:r>
    </w:p>
    <w:p w:rsidR="00791E03" w:rsidRPr="00791E03" w:rsidRDefault="00791E03" w:rsidP="00791E03">
      <w:pPr>
        <w:pStyle w:val="Default"/>
        <w:rPr>
          <w:rFonts w:ascii="NTPreCursivekDotted" w:hAnsi="NTPreCursivekDotted"/>
          <w:sz w:val="72"/>
          <w:u w:val="single"/>
        </w:rPr>
      </w:pPr>
      <w:r w:rsidRPr="00791E03">
        <w:rPr>
          <w:rFonts w:ascii="NTPreCursivekDotted" w:hAnsi="NTPreCursivekDotted"/>
          <w:sz w:val="72"/>
          <w:u w:val="single"/>
        </w:rPr>
        <w:t xml:space="preserve">vehicle </w:t>
      </w:r>
    </w:p>
    <w:p w:rsidR="00791E03" w:rsidRPr="00791E03" w:rsidRDefault="00791E03" w:rsidP="00791E03">
      <w:pPr>
        <w:rPr>
          <w:rFonts w:ascii="NTPreCursivekDotted" w:hAnsi="NTPreCursivekDotted"/>
          <w:sz w:val="72"/>
          <w:szCs w:val="24"/>
          <w:u w:val="single"/>
        </w:rPr>
      </w:pPr>
      <w:r w:rsidRPr="00791E03">
        <w:rPr>
          <w:rFonts w:ascii="NTPreCursivekDotted" w:hAnsi="NTPreCursivekDotted"/>
          <w:sz w:val="72"/>
          <w:szCs w:val="24"/>
          <w:u w:val="single"/>
        </w:rPr>
        <w:t>yacht</w:t>
      </w:r>
    </w:p>
    <w:sectPr w:rsidR="00791E03" w:rsidRPr="00791E03" w:rsidSect="00791E03">
      <w:pgSz w:w="11906" w:h="16838"/>
      <w:pgMar w:top="567" w:right="424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Cursive">
    <w:altName w:val="Nirmala UI Semilight"/>
    <w:charset w:val="00"/>
    <w:family w:val="auto"/>
    <w:pitch w:val="variable"/>
    <w:sig w:usb0="00000003" w:usb1="10000000" w:usb2="00000000" w:usb3="00000000" w:csb0="00000001" w:csb1="00000000"/>
  </w:font>
  <w:font w:name="NTPreCursivekDotted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03"/>
    <w:rsid w:val="000905FC"/>
    <w:rsid w:val="00551540"/>
    <w:rsid w:val="007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5992F-D7C3-40FB-B811-54BBB8CA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E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FB1E-130A-42AF-A4CA-6603ED27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Jenkin</dc:creator>
  <cp:keywords/>
  <dc:description/>
  <cp:lastModifiedBy>andreea ioja</cp:lastModifiedBy>
  <cp:revision>2</cp:revision>
  <dcterms:created xsi:type="dcterms:W3CDTF">2020-01-14T05:27:00Z</dcterms:created>
  <dcterms:modified xsi:type="dcterms:W3CDTF">2020-01-14T05:27:00Z</dcterms:modified>
</cp:coreProperties>
</file>